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73" w:rsidRDefault="00BB7C73" w:rsidP="00927E63">
      <w:pPr>
        <w:spacing w:after="0" w:line="240" w:lineRule="auto"/>
        <w:ind w:firstLine="720"/>
        <w:jc w:val="both"/>
        <w:rPr>
          <w:rFonts w:ascii="Georgia" w:hAnsi="Georgia"/>
          <w:sz w:val="24"/>
          <w:szCs w:val="24"/>
          <w:lang w:eastAsia="el-GR"/>
        </w:rPr>
      </w:pPr>
    </w:p>
    <w:p w:rsidR="00BB7C73" w:rsidRPr="00FB14E6" w:rsidRDefault="00BB7C73" w:rsidP="00927E63">
      <w:pPr>
        <w:spacing w:after="0" w:line="240" w:lineRule="auto"/>
        <w:ind w:firstLine="720"/>
        <w:jc w:val="both"/>
        <w:rPr>
          <w:rFonts w:ascii="Georgia" w:hAnsi="Georgia"/>
          <w:sz w:val="24"/>
          <w:szCs w:val="24"/>
          <w:lang w:eastAsia="el-GR"/>
        </w:rPr>
      </w:pPr>
    </w:p>
    <w:p w:rsidR="00BB7C73" w:rsidRDefault="00BB7C73" w:rsidP="00FB14E6">
      <w:pPr>
        <w:pStyle w:val="Title"/>
        <w:jc w:val="left"/>
        <w:rPr>
          <w:b w:val="0"/>
          <w:bCs w:val="0"/>
          <w:sz w:val="38"/>
        </w:rPr>
      </w:pPr>
      <w:r>
        <w:rPr>
          <w:b w:val="0"/>
          <w:bCs w:val="0"/>
          <w:sz w:val="38"/>
        </w:rPr>
        <w:t>ΕΝΩΣΗ ΕΡΓΑΖΟΜΕΝΩΝ</w:t>
      </w:r>
    </w:p>
    <w:p w:rsidR="00BB7C73" w:rsidRDefault="00BB7C73" w:rsidP="00FB14E6">
      <w:pPr>
        <w:pStyle w:val="Title"/>
        <w:jc w:val="left"/>
      </w:pPr>
      <w:r>
        <w:rPr>
          <w:b w:val="0"/>
          <w:bCs w:val="0"/>
          <w:sz w:val="38"/>
        </w:rPr>
        <w:t>ΦΥΣΙΚΟΥ ΑΕΡΙΟΥ ΑΤΤΙΚΗΣ</w:t>
      </w:r>
    </w:p>
    <w:p w:rsidR="00BB7C73" w:rsidRDefault="00BB7C73" w:rsidP="00FB14E6">
      <w:pPr>
        <w:pStyle w:val="Title"/>
        <w:jc w:val="both"/>
        <w:rPr>
          <w:rFonts w:ascii="Arial" w:hAnsi="Arial" w:cs="Arial"/>
          <w:b w:val="0"/>
          <w:bCs w:val="0"/>
          <w:sz w:val="16"/>
          <w:u w:val="none"/>
        </w:rPr>
      </w:pPr>
      <w:r>
        <w:rPr>
          <w:rFonts w:ascii="Arial" w:hAnsi="Arial" w:cs="Arial"/>
          <w:b w:val="0"/>
          <w:bCs w:val="0"/>
          <w:sz w:val="16"/>
          <w:u w:val="none"/>
        </w:rPr>
        <w:t>ΣΩΜΑΤΕΙΟ ΑΝΑΓΝΩΡΙΣΜΕΝΟ ΜΕ ΤΗΝ ΥΠ’ ΑΡΙΘ. 1595/1987</w:t>
      </w:r>
    </w:p>
    <w:p w:rsidR="00BB7C73" w:rsidRDefault="00BB7C73" w:rsidP="00FB14E6">
      <w:pPr>
        <w:pStyle w:val="Title"/>
        <w:jc w:val="both"/>
        <w:rPr>
          <w:rFonts w:ascii="Arial" w:hAnsi="Arial" w:cs="Arial"/>
          <w:b w:val="0"/>
          <w:bCs w:val="0"/>
          <w:sz w:val="16"/>
          <w:u w:val="none"/>
        </w:rPr>
      </w:pPr>
      <w:r>
        <w:rPr>
          <w:rFonts w:ascii="Arial" w:hAnsi="Arial" w:cs="Arial"/>
          <w:b w:val="0"/>
          <w:bCs w:val="0"/>
          <w:sz w:val="16"/>
          <w:u w:val="none"/>
        </w:rPr>
        <w:t>ΑΠΟΦΑΣΗ ΤΟΥ ΠΡΩΤΟΔΙΚΕΙΟΥ ΑΘΗΝΩΝ</w:t>
      </w:r>
    </w:p>
    <w:p w:rsidR="00BB7C73" w:rsidRPr="00FB14E6" w:rsidRDefault="00BB7C73" w:rsidP="00FB14E6">
      <w:pPr>
        <w:jc w:val="center"/>
      </w:pPr>
    </w:p>
    <w:p w:rsidR="00BB7C73" w:rsidRDefault="00BB7C73" w:rsidP="00FB14E6">
      <w:pPr>
        <w:jc w:val="center"/>
      </w:pPr>
      <w:r w:rsidRPr="00E526ED">
        <w:rPr>
          <w:b/>
          <w:sz w:val="36"/>
          <w:szCs w:val="36"/>
          <w:u w:val="single"/>
        </w:rPr>
        <w:t>ΑΝΑΚΟΙΝΩΣΗ</w:t>
      </w:r>
    </w:p>
    <w:p w:rsidR="00BB7C73" w:rsidRDefault="00BB7C73" w:rsidP="00FB14E6">
      <w:pPr>
        <w:rPr>
          <w:rFonts w:ascii="Georgia" w:hAnsi="Georgia"/>
          <w:sz w:val="24"/>
          <w:szCs w:val="24"/>
          <w:lang w:eastAsia="el-GR"/>
        </w:rPr>
      </w:pPr>
      <w:r w:rsidRPr="00FB14E6">
        <w:rPr>
          <w:rFonts w:ascii="Georgia" w:hAnsi="Georgia"/>
          <w:sz w:val="24"/>
          <w:szCs w:val="24"/>
          <w:lang w:eastAsia="el-GR"/>
        </w:rPr>
        <w:t>Συναδέλφισσες &amp; συνάδελφοι</w:t>
      </w:r>
      <w:r>
        <w:rPr>
          <w:rFonts w:ascii="Georgia" w:hAnsi="Georgia"/>
          <w:sz w:val="24"/>
          <w:szCs w:val="24"/>
          <w:lang w:eastAsia="el-GR"/>
        </w:rPr>
        <w:t>,</w:t>
      </w:r>
    </w:p>
    <w:p w:rsidR="00BB7C73" w:rsidRDefault="00BB7C73" w:rsidP="00FB14E6">
      <w:pPr>
        <w:tabs>
          <w:tab w:val="left" w:pos="8280"/>
        </w:tabs>
        <w:spacing w:after="0" w:line="240" w:lineRule="auto"/>
        <w:ind w:right="26" w:firstLine="720"/>
        <w:jc w:val="both"/>
        <w:rPr>
          <w:rFonts w:ascii="Georgia" w:hAnsi="Georgia"/>
          <w:sz w:val="24"/>
          <w:szCs w:val="24"/>
          <w:lang w:eastAsia="el-GR"/>
        </w:rPr>
      </w:pPr>
      <w:r w:rsidRPr="00927E63">
        <w:rPr>
          <w:rFonts w:ascii="Georgia" w:hAnsi="Georgia"/>
          <w:sz w:val="24"/>
          <w:szCs w:val="24"/>
          <w:lang w:eastAsia="el-GR"/>
        </w:rPr>
        <w:t>Η συμπλήρωση 41 χρόνων από την εξέγερση του Πολυτεχνείου στις 17 Νοεμβρίου του 1973 λαμβάνει χώρα εν μέσω μιας πρωτοφανούς για τα σύγχρονα δεδομένα της χώρας μας κοινωνικής και πολιτικής κρίσης, κάνοντας τα μηνύματα της εξέγερσης, όσο κοινότυπο και αν ακούγεται, πιο επίκαιρα από ποτέ.</w:t>
      </w:r>
    </w:p>
    <w:p w:rsidR="00BB7C73" w:rsidRPr="00FB14E6" w:rsidRDefault="00BB7C73" w:rsidP="00FB14E6">
      <w:pPr>
        <w:tabs>
          <w:tab w:val="left" w:pos="8280"/>
        </w:tabs>
        <w:spacing w:after="0" w:line="240" w:lineRule="auto"/>
        <w:ind w:right="26" w:firstLine="720"/>
        <w:jc w:val="both"/>
        <w:rPr>
          <w:rFonts w:ascii="Georgia" w:hAnsi="Georgia"/>
          <w:sz w:val="24"/>
          <w:szCs w:val="24"/>
          <w:lang w:eastAsia="el-GR"/>
        </w:rPr>
      </w:pPr>
    </w:p>
    <w:p w:rsidR="00BB7C73" w:rsidRDefault="00BB7C73" w:rsidP="00E95AC4">
      <w:pPr>
        <w:spacing w:after="0" w:line="240" w:lineRule="auto"/>
        <w:ind w:firstLine="720"/>
        <w:jc w:val="both"/>
        <w:rPr>
          <w:rFonts w:ascii="Georgia" w:hAnsi="Georgia"/>
          <w:sz w:val="24"/>
          <w:szCs w:val="24"/>
          <w:lang w:eastAsia="el-GR"/>
        </w:rPr>
      </w:pPr>
      <w:r w:rsidRPr="00927E63">
        <w:rPr>
          <w:rFonts w:ascii="Georgia" w:hAnsi="Georgia"/>
          <w:sz w:val="24"/>
          <w:szCs w:val="24"/>
          <w:lang w:eastAsia="el-GR"/>
        </w:rPr>
        <w:t xml:space="preserve"> Σε καιρούς όπου οι δημοκρατικοί θεσμοί και αξίες βάλλονται ακατάπαυστα, οι έννοιες της ελευθερίας της έκφρασης και της πολυφωνίας απομακρύνονται από το μεταπολιτευτικό τους χαρακτηρισμό ως δεδομένες, η κοινωνική δικαιοσύνη καταβαραθρώνεται υπό το βάρος της οικονομικής κρίσης και τα ακροδεξιά ναζιστικά και φασιστικά κατάλοιπα σκοτεινών για τη χώρα εποχών διεκδικούν εκ νέου "λό</w:t>
      </w:r>
      <w:r>
        <w:rPr>
          <w:rFonts w:ascii="Georgia" w:hAnsi="Georgia"/>
          <w:sz w:val="24"/>
          <w:szCs w:val="24"/>
          <w:lang w:eastAsia="el-GR"/>
        </w:rPr>
        <w:t>γο" στο σύγχρονο πολιτικό χάρτη, η</w:t>
      </w:r>
      <w:r w:rsidRPr="00927E63">
        <w:rPr>
          <w:rFonts w:ascii="Georgia" w:hAnsi="Georgia"/>
          <w:sz w:val="24"/>
          <w:szCs w:val="24"/>
          <w:lang w:eastAsia="el-GR"/>
        </w:rPr>
        <w:t xml:space="preserve"> λαϊκή εξέγερση κατά της χούντας καθώς επίσης ο αγώνας και η θυσία των φοιτητών για την αποκατάσταση της δημοκρατίας χαράσσουν το δρόμο για την προοδευτική, συλλογική και δημοκρατική αντιμετώπιση των προκλήσεων της οικονομικής, κοινωνικής και πολιτικής κρίσης που διανύουμε.</w:t>
      </w:r>
    </w:p>
    <w:p w:rsidR="00BB7C73" w:rsidRPr="00927E63" w:rsidRDefault="00BB7C73" w:rsidP="00E95AC4">
      <w:pPr>
        <w:spacing w:after="0" w:line="240" w:lineRule="auto"/>
        <w:ind w:firstLine="720"/>
        <w:jc w:val="both"/>
        <w:rPr>
          <w:rFonts w:ascii="Times New Roman" w:hAnsi="Times New Roman"/>
          <w:sz w:val="24"/>
          <w:szCs w:val="24"/>
          <w:lang w:eastAsia="el-GR"/>
        </w:rPr>
      </w:pPr>
    </w:p>
    <w:p w:rsidR="00BB7C73" w:rsidRDefault="00BB7C73" w:rsidP="00FB14E6">
      <w:pPr>
        <w:ind w:firstLine="720"/>
        <w:rPr>
          <w:rFonts w:ascii="Tahoma" w:hAnsi="Tahoma" w:cs="Tahoma"/>
          <w:color w:val="000000"/>
          <w:sz w:val="20"/>
          <w:szCs w:val="20"/>
          <w:shd w:val="clear" w:color="auto" w:fill="ECFDEC"/>
        </w:rPr>
      </w:pPr>
      <w:r w:rsidRPr="00FB14E6">
        <w:rPr>
          <w:rFonts w:ascii="Georgia" w:hAnsi="Georgia"/>
          <w:sz w:val="24"/>
          <w:szCs w:val="24"/>
          <w:lang w:eastAsia="el-GR"/>
        </w:rPr>
        <w:t>Η εξέγερση του Πολυτεχνείου δεν αποτελεί μόνον μέρα μ</w:t>
      </w:r>
      <w:r>
        <w:rPr>
          <w:rFonts w:ascii="Georgia" w:hAnsi="Georgia"/>
          <w:sz w:val="24"/>
          <w:szCs w:val="24"/>
          <w:lang w:eastAsia="el-GR"/>
        </w:rPr>
        <w:t>νήμης και τιμής στα θύματα του Π</w:t>
      </w:r>
      <w:r w:rsidRPr="00FB14E6">
        <w:rPr>
          <w:rFonts w:ascii="Georgia" w:hAnsi="Georgia"/>
          <w:sz w:val="24"/>
          <w:szCs w:val="24"/>
          <w:lang w:eastAsia="el-GR"/>
        </w:rPr>
        <w:t>ολυτεχνείου αλλά και ένα μήνυμα ελπίδας για την αποτελεσματικότητα που μπορούν να</w:t>
      </w:r>
      <w:r>
        <w:rPr>
          <w:rFonts w:ascii="Tahoma" w:hAnsi="Tahoma" w:cs="Tahoma"/>
          <w:color w:val="000000"/>
          <w:sz w:val="20"/>
          <w:szCs w:val="20"/>
          <w:shd w:val="clear" w:color="auto" w:fill="ECFDEC"/>
        </w:rPr>
        <w:t xml:space="preserve"> </w:t>
      </w:r>
      <w:r w:rsidRPr="00FB14E6">
        <w:rPr>
          <w:rFonts w:ascii="Georgia" w:hAnsi="Georgia"/>
          <w:sz w:val="24"/>
          <w:szCs w:val="24"/>
          <w:lang w:eastAsia="el-GR"/>
        </w:rPr>
        <w:t xml:space="preserve">έχουν οι μαζικοί και ενωτικοί </w:t>
      </w:r>
      <w:r>
        <w:rPr>
          <w:rFonts w:ascii="Georgia" w:hAnsi="Georgia"/>
          <w:sz w:val="24"/>
          <w:szCs w:val="24"/>
          <w:lang w:eastAsia="el-GR"/>
        </w:rPr>
        <w:t>α</w:t>
      </w:r>
      <w:r w:rsidRPr="00FB14E6">
        <w:rPr>
          <w:rFonts w:ascii="Georgia" w:hAnsi="Georgia"/>
          <w:sz w:val="24"/>
          <w:szCs w:val="24"/>
          <w:lang w:eastAsia="el-GR"/>
        </w:rPr>
        <w:t>γώνες</w:t>
      </w:r>
      <w:r>
        <w:rPr>
          <w:rFonts w:ascii="Tahoma" w:hAnsi="Tahoma" w:cs="Tahoma"/>
          <w:color w:val="000000"/>
          <w:sz w:val="20"/>
          <w:szCs w:val="20"/>
          <w:shd w:val="clear" w:color="auto" w:fill="ECFDEC"/>
        </w:rPr>
        <w:t>.</w:t>
      </w:r>
    </w:p>
    <w:p w:rsidR="00BB7C73" w:rsidRDefault="00BB7C73" w:rsidP="00FB14E6">
      <w:pPr>
        <w:ind w:firstLine="720"/>
        <w:rPr>
          <w:rFonts w:ascii="Georgia" w:hAnsi="Georgia"/>
          <w:sz w:val="24"/>
          <w:szCs w:val="24"/>
          <w:lang w:eastAsia="el-GR"/>
        </w:rPr>
      </w:pPr>
      <w:r w:rsidRPr="00FB14E6">
        <w:rPr>
          <w:rFonts w:ascii="Georgia" w:hAnsi="Georgia"/>
          <w:sz w:val="24"/>
          <w:szCs w:val="24"/>
          <w:lang w:eastAsia="el-GR"/>
        </w:rPr>
        <w:t xml:space="preserve">Καλούμε όλους τους εργαζόμενους να πάρουν μαζικά μέρος στις εκδηλώσεις </w:t>
      </w:r>
      <w:r>
        <w:rPr>
          <w:rFonts w:ascii="Georgia" w:hAnsi="Georgia"/>
          <w:sz w:val="24"/>
          <w:szCs w:val="24"/>
          <w:lang w:eastAsia="el-GR"/>
        </w:rPr>
        <w:t>μνήμης και τιμής του αγώνα του Π</w:t>
      </w:r>
      <w:r w:rsidRPr="00FB14E6">
        <w:rPr>
          <w:rFonts w:ascii="Georgia" w:hAnsi="Georgia"/>
          <w:sz w:val="24"/>
          <w:szCs w:val="24"/>
          <w:lang w:eastAsia="el-GR"/>
        </w:rPr>
        <w:t>ολυτεχνείου και στην πορεία διαμαρτ</w:t>
      </w:r>
      <w:r>
        <w:rPr>
          <w:rFonts w:ascii="Georgia" w:hAnsi="Georgia"/>
          <w:sz w:val="24"/>
          <w:szCs w:val="24"/>
          <w:lang w:eastAsia="el-GR"/>
        </w:rPr>
        <w:t>υρίας που θα γίνει στην Αθήνα τη</w:t>
      </w:r>
      <w:r w:rsidRPr="00FB14E6">
        <w:rPr>
          <w:rFonts w:ascii="Georgia" w:hAnsi="Georgia"/>
          <w:sz w:val="24"/>
          <w:szCs w:val="24"/>
          <w:lang w:eastAsia="el-GR"/>
        </w:rPr>
        <w:t> </w:t>
      </w:r>
      <w:r w:rsidRPr="004540CB">
        <w:rPr>
          <w:rFonts w:ascii="Georgia" w:hAnsi="Georgia"/>
          <w:b/>
          <w:sz w:val="24"/>
          <w:szCs w:val="24"/>
          <w:lang w:eastAsia="el-GR"/>
        </w:rPr>
        <w:t>Δευτέρα 17 Νοεμβρίου</w:t>
      </w:r>
      <w:r w:rsidRPr="00FB14E6">
        <w:rPr>
          <w:rFonts w:ascii="Georgia" w:hAnsi="Georgia"/>
          <w:sz w:val="24"/>
          <w:szCs w:val="24"/>
          <w:lang w:eastAsia="el-GR"/>
        </w:rPr>
        <w:t xml:space="preserve"> προς την Αμερικανική Πρεσβεία.</w:t>
      </w:r>
    </w:p>
    <w:p w:rsidR="00BB7C73" w:rsidRDefault="00BB7C73" w:rsidP="00FB14E6">
      <w:pPr>
        <w:ind w:firstLine="720"/>
        <w:jc w:val="center"/>
        <w:rPr>
          <w:rFonts w:ascii="Georgia" w:hAnsi="Georgia"/>
          <w:sz w:val="24"/>
          <w:szCs w:val="24"/>
          <w:lang w:eastAsia="el-GR"/>
        </w:rPr>
      </w:pPr>
      <w:r w:rsidRPr="00FB14E6">
        <w:rPr>
          <w:rFonts w:ascii="Georgia" w:hAnsi="Georgia"/>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48.5pt">
            <v:imagedata r:id="rId4" o:title=""/>
          </v:shape>
        </w:pict>
      </w:r>
    </w:p>
    <w:p w:rsidR="00BB7C73" w:rsidRDefault="00BB7C73" w:rsidP="00FB14E6">
      <w:pPr>
        <w:ind w:firstLine="720"/>
        <w:jc w:val="center"/>
        <w:rPr>
          <w:rFonts w:ascii="Georgia" w:hAnsi="Georgia"/>
          <w:sz w:val="24"/>
          <w:szCs w:val="24"/>
          <w:lang w:eastAsia="el-GR"/>
        </w:rPr>
      </w:pPr>
    </w:p>
    <w:p w:rsidR="00BB7C73" w:rsidRDefault="00BB7C73" w:rsidP="00FB14E6">
      <w:pPr>
        <w:ind w:firstLine="720"/>
        <w:jc w:val="center"/>
        <w:rPr>
          <w:rFonts w:ascii="Georgia" w:hAnsi="Georgia"/>
          <w:sz w:val="24"/>
          <w:szCs w:val="24"/>
          <w:lang w:eastAsia="el-GR"/>
        </w:rPr>
      </w:pPr>
      <w:r>
        <w:rPr>
          <w:rFonts w:ascii="Georgia" w:hAnsi="Georgia"/>
          <w:sz w:val="24"/>
          <w:szCs w:val="24"/>
          <w:lang w:eastAsia="el-GR"/>
        </w:rPr>
        <w:t>Με τιμή</w:t>
      </w:r>
    </w:p>
    <w:p w:rsidR="00BB7C73" w:rsidRDefault="00BB7C73" w:rsidP="00FB14E6">
      <w:pPr>
        <w:ind w:firstLine="720"/>
        <w:jc w:val="center"/>
        <w:rPr>
          <w:rFonts w:ascii="Georgia" w:hAnsi="Georgia"/>
          <w:sz w:val="24"/>
          <w:szCs w:val="24"/>
          <w:lang w:eastAsia="el-GR"/>
        </w:rPr>
      </w:pPr>
      <w:r>
        <w:rPr>
          <w:rFonts w:ascii="Georgia" w:hAnsi="Georgia"/>
          <w:sz w:val="24"/>
          <w:szCs w:val="24"/>
          <w:lang w:eastAsia="el-GR"/>
        </w:rPr>
        <w:t>Το Δ.Σ</w:t>
      </w:r>
    </w:p>
    <w:p w:rsidR="00BB7C73" w:rsidRPr="00FB14E6" w:rsidRDefault="00BB7C73" w:rsidP="00FB14E6">
      <w:pPr>
        <w:ind w:firstLine="720"/>
        <w:jc w:val="center"/>
        <w:rPr>
          <w:rFonts w:ascii="Georgia" w:hAnsi="Georgia"/>
          <w:sz w:val="24"/>
          <w:szCs w:val="24"/>
          <w:lang w:eastAsia="el-GR"/>
        </w:rPr>
      </w:pPr>
    </w:p>
    <w:sectPr w:rsidR="00BB7C73" w:rsidRPr="00FB14E6" w:rsidSect="004540CB">
      <w:pgSz w:w="11906" w:h="16838"/>
      <w:pgMar w:top="360" w:right="1800" w:bottom="36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E63"/>
    <w:rsid w:val="002D4723"/>
    <w:rsid w:val="00387CC0"/>
    <w:rsid w:val="004540CB"/>
    <w:rsid w:val="005F1D04"/>
    <w:rsid w:val="00793355"/>
    <w:rsid w:val="00927E63"/>
    <w:rsid w:val="00947108"/>
    <w:rsid w:val="00BB7C73"/>
    <w:rsid w:val="00E526ED"/>
    <w:rsid w:val="00E95AC4"/>
    <w:rsid w:val="00FB14E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2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27E63"/>
    <w:rPr>
      <w:rFonts w:cs="Times New Roman"/>
    </w:rPr>
  </w:style>
  <w:style w:type="paragraph" w:styleId="BalloonText">
    <w:name w:val="Balloon Text"/>
    <w:basedOn w:val="Normal"/>
    <w:link w:val="BalloonTextChar"/>
    <w:uiPriority w:val="99"/>
    <w:semiHidden/>
    <w:rsid w:val="00927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E63"/>
    <w:rPr>
      <w:rFonts w:ascii="Tahoma" w:hAnsi="Tahoma" w:cs="Tahoma"/>
      <w:sz w:val="16"/>
      <w:szCs w:val="16"/>
    </w:rPr>
  </w:style>
  <w:style w:type="paragraph" w:styleId="Title">
    <w:name w:val="Title"/>
    <w:basedOn w:val="Normal"/>
    <w:link w:val="TitleChar"/>
    <w:uiPriority w:val="99"/>
    <w:qFormat/>
    <w:locked/>
    <w:rsid w:val="00FB14E6"/>
    <w:pPr>
      <w:spacing w:after="0" w:line="240" w:lineRule="auto"/>
      <w:jc w:val="center"/>
    </w:pPr>
    <w:rPr>
      <w:rFonts w:ascii="Times New Roman" w:hAnsi="Times New Roman"/>
      <w:b/>
      <w:bCs/>
      <w:sz w:val="32"/>
      <w:szCs w:val="24"/>
      <w:u w:val="single"/>
    </w:rPr>
  </w:style>
  <w:style w:type="character" w:customStyle="1" w:styleId="TitleChar">
    <w:name w:val="Title Char"/>
    <w:basedOn w:val="DefaultParagraphFont"/>
    <w:link w:val="Title"/>
    <w:uiPriority w:val="10"/>
    <w:rsid w:val="00D002E9"/>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670599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248</Words>
  <Characters>1340</Characters>
  <Application>Microsoft Office Outlook</Application>
  <DocSecurity>0</DocSecurity>
  <Lines>0</Lines>
  <Paragraphs>0</Paragraphs>
  <ScaleCrop>false</ScaleCrop>
  <Company>EPAATTIKI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ΕΡΓΑΖΟΜΕΝΩΝ</dc:title>
  <dc:subject/>
  <dc:creator>Apostolakis Nektarios</dc:creator>
  <cp:keywords/>
  <dc:description/>
  <cp:lastModifiedBy>union</cp:lastModifiedBy>
  <cp:revision>2</cp:revision>
  <cp:lastPrinted>2014-11-17T09:35:00Z</cp:lastPrinted>
  <dcterms:created xsi:type="dcterms:W3CDTF">2014-11-17T10:23:00Z</dcterms:created>
  <dcterms:modified xsi:type="dcterms:W3CDTF">2014-11-17T10:23:00Z</dcterms:modified>
</cp:coreProperties>
</file>